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FC0C" w14:textId="77777777" w:rsidR="003248C5" w:rsidRPr="003248C5" w:rsidRDefault="003248C5" w:rsidP="007A691C">
      <w:pPr>
        <w:spacing w:before="27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Erewash Canal Association</w:t>
      </w:r>
    </w:p>
    <w:p w14:paraId="2DB61534" w14:textId="25BDEBFA" w:rsidR="003248C5" w:rsidRPr="003248C5" w:rsidRDefault="00F45BD6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bookmarkStart w:id="0" w:name="community-branding-guide-short-version"/>
      <w:bookmarkEnd w:id="0"/>
      <w:r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 xml:space="preserve">Our </w:t>
      </w:r>
      <w:r w:rsidR="005B6213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Style</w:t>
      </w:r>
      <w:r w:rsidR="003248C5" w:rsidRPr="003248C5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 xml:space="preserve"> Guide</w:t>
      </w:r>
    </w:p>
    <w:p w14:paraId="3D583240" w14:textId="465ADAAD" w:rsidR="003248C5" w:rsidRDefault="003248C5" w:rsidP="00540784">
      <w:pPr>
        <w:tabs>
          <w:tab w:val="left" w:pos="426"/>
          <w:tab w:val="left" w:pos="3623"/>
        </w:tabs>
        <w:spacing w:after="0" w:line="276" w:lineRule="auto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r w:rsidRPr="003248C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 </w:t>
      </w:r>
      <w:r w:rsidR="00540784">
        <w:rPr>
          <w:rFonts w:ascii="Arial" w:eastAsia="Times New Roman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ab/>
      </w:r>
    </w:p>
    <w:p w14:paraId="1CEF1B28" w14:textId="77777777" w:rsidR="00D72202" w:rsidRPr="00D72202" w:rsidRDefault="00D72202" w:rsidP="00D72202">
      <w:pPr>
        <w:spacing w:after="0" w:line="276" w:lineRule="auto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r w:rsidRPr="00D72202">
        <w:rPr>
          <w:rFonts w:ascii="Arial" w:eastAsia="Times New Roman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Why This Guide Matters</w:t>
      </w:r>
    </w:p>
    <w:p w14:paraId="58249F42" w14:textId="77777777" w:rsidR="00672022" w:rsidRDefault="00672022" w:rsidP="00D72202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D505FFC" w14:textId="134A9E83" w:rsidR="00D72202" w:rsidRDefault="00D72202" w:rsidP="00D72202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44452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This guide helps everyone speak with one clear, welcoming voice.</w:t>
      </w:r>
      <w:r w:rsidR="00D85A1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944452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As a volunteer-led organisation, many people share our story — online, in print, and face to face. Having a simple, shared guide means our words, images, and messages feel consistent, friendly, and true to who we are.</w:t>
      </w:r>
    </w:p>
    <w:p w14:paraId="30E8ABE0" w14:textId="77777777" w:rsidR="00672022" w:rsidRPr="00944452" w:rsidRDefault="00672022" w:rsidP="00D72202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F7F0244" w14:textId="77777777" w:rsidR="00D72202" w:rsidRPr="00944452" w:rsidRDefault="00D72202" w:rsidP="00D72202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44452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It’s here to support, not restrict. It helps us:</w:t>
      </w:r>
    </w:p>
    <w:p w14:paraId="3686BBA0" w14:textId="77777777" w:rsidR="00D72202" w:rsidRPr="00D85A13" w:rsidRDefault="00D72202" w:rsidP="00D85A13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85A1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Stay welcoming and community-focused</w:t>
      </w:r>
    </w:p>
    <w:p w14:paraId="69D8C98E" w14:textId="77777777" w:rsidR="00D72202" w:rsidRPr="00D85A13" w:rsidRDefault="00D72202" w:rsidP="00D85A13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85A1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Communicate clearly and confidently</w:t>
      </w:r>
    </w:p>
    <w:p w14:paraId="3CB94406" w14:textId="77777777" w:rsidR="00D72202" w:rsidRPr="00D85A13" w:rsidRDefault="00D72202" w:rsidP="00D85A13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85A1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Protect our identity and reputation</w:t>
      </w:r>
    </w:p>
    <w:p w14:paraId="4748893F" w14:textId="2A736230" w:rsidR="00D72202" w:rsidRDefault="00D72202" w:rsidP="00D85A13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85A1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Make it easier for volunteers to create posts, posters, and publicity</w:t>
      </w:r>
    </w:p>
    <w:p w14:paraId="7D0AE7CA" w14:textId="77777777" w:rsidR="00D85A13" w:rsidRPr="00D85A13" w:rsidRDefault="00D85A13" w:rsidP="00D85A13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7B8C8A3A" w14:textId="77777777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Who We Are</w:t>
      </w:r>
    </w:p>
    <w:p w14:paraId="599FD020" w14:textId="77777777" w:rsidR="003248C5" w:rsidRP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We are a community of local people and volunteers caring for the Erewash Canal.</w:t>
      </w:r>
    </w:p>
    <w:p w14:paraId="1AFB9D4D" w14:textId="5502A37A" w:rsidR="003248C5" w:rsidRDefault="003248C5" w:rsidP="00AA56BF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With strong roots dating back to 1968, we build on the tremendous work that saved and shaped the canal. Today, we carry that legacy forward — caring for the environment, welcoming new ideas, and bringing people together to enjoy and protect the canal for the future.</w:t>
      </w:r>
    </w:p>
    <w:p w14:paraId="5419D5A4" w14:textId="77777777" w:rsidR="00661ACE" w:rsidRPr="003248C5" w:rsidRDefault="00661ACE" w:rsidP="00AA56BF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41CE4D58" w14:textId="77777777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bookmarkStart w:id="1" w:name="our-objectives"/>
      <w:bookmarkEnd w:id="1"/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Our Objectives</w:t>
      </w:r>
    </w:p>
    <w:p w14:paraId="2E98DBFD" w14:textId="77777777" w:rsidR="009D75B8" w:rsidRDefault="009D75B8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279EF8E" w14:textId="5CC08B33" w:rsidR="003248C5" w:rsidRPr="00F0188C" w:rsidRDefault="003248C5" w:rsidP="00521FA8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F018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To care for </w:t>
      </w:r>
      <w:r w:rsidRPr="00A204B4">
        <w:rPr>
          <w:rFonts w:ascii="Arial" w:eastAsia="Times New Roman" w:hAnsi="Arial" w:cs="Arial"/>
          <w:strike/>
          <w:color w:val="EE0000"/>
          <w:kern w:val="0"/>
          <w:sz w:val="22"/>
          <w:szCs w:val="22"/>
          <w14:ligatures w14:val="none"/>
        </w:rPr>
        <w:t>restore</w:t>
      </w:r>
      <w:r w:rsidR="00A204B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F018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and protect the Erewash Canal, its structures, and its natural environment for public benefit.</w:t>
      </w:r>
    </w:p>
    <w:p w14:paraId="6A744680" w14:textId="1286B946" w:rsidR="003248C5" w:rsidRPr="00F0188C" w:rsidRDefault="003248C5" w:rsidP="00521FA8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F018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To share knowledge and skills through education and training, promoting heritage, safety, and respect for the waterway.</w:t>
      </w:r>
    </w:p>
    <w:p w14:paraId="00601305" w14:textId="77777777" w:rsidR="00661ACE" w:rsidRPr="003248C5" w:rsidRDefault="00661ACE" w:rsidP="00521FA8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09C17D89" w14:textId="77777777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bookmarkStart w:id="2" w:name="our-values"/>
      <w:bookmarkEnd w:id="2"/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Our Values</w:t>
      </w:r>
    </w:p>
    <w:p w14:paraId="5EF9ACDC" w14:textId="77777777" w:rsidR="003248C5" w:rsidRP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Our work is guided by three core values:</w:t>
      </w:r>
    </w:p>
    <w:p w14:paraId="2B6967B0" w14:textId="77777777" w:rsidR="003248C5" w:rsidRPr="003248C5" w:rsidRDefault="003248C5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Environment</w:t>
      </w: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 – Caring for the canal, its wildlife, and its future</w:t>
      </w:r>
    </w:p>
    <w:p w14:paraId="05BB96C5" w14:textId="77777777" w:rsidR="003248C5" w:rsidRPr="003248C5" w:rsidRDefault="003248C5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Positivity</w:t>
      </w: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 – Focusing on what’s possible and welcoming new ideas</w:t>
      </w:r>
    </w:p>
    <w:p w14:paraId="24D97E91" w14:textId="2A47B33E" w:rsidR="003248C5" w:rsidRPr="00B94573" w:rsidRDefault="003248C5" w:rsidP="007A691C">
      <w:pPr>
        <w:spacing w:after="0" w:line="276" w:lineRule="auto"/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Community</w:t>
      </w: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 – Working together </w:t>
      </w:r>
      <w:r w:rsidR="00C30480" w:rsidRPr="00B94573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 xml:space="preserve">with partner groups </w:t>
      </w: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to keep the canal open </w:t>
      </w:r>
      <w:r w:rsidRPr="004E3FE5">
        <w:rPr>
          <w:rFonts w:ascii="Arial" w:eastAsia="Times New Roman" w:hAnsi="Arial" w:cs="Arial"/>
          <w:strike/>
          <w:color w:val="EE0000"/>
          <w:kern w:val="0"/>
          <w:sz w:val="22"/>
          <w:szCs w:val="22"/>
          <w14:ligatures w14:val="none"/>
        </w:rPr>
        <w:t>and shared</w:t>
      </w:r>
      <w:r w:rsidR="004E3FE5" w:rsidRPr="004E3FE5">
        <w:rPr>
          <w:rFonts w:ascii="Arial" w:eastAsia="Times New Roman" w:hAnsi="Arial" w:cs="Arial"/>
          <w:color w:val="EE0000"/>
          <w:kern w:val="0"/>
          <w:sz w:val="22"/>
          <w:szCs w:val="22"/>
          <w14:ligatures w14:val="none"/>
        </w:rPr>
        <w:t xml:space="preserve"> </w:t>
      </w:r>
      <w:r w:rsidR="004E3FE5" w:rsidRPr="00B94573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 xml:space="preserve">for </w:t>
      </w:r>
      <w:r w:rsidR="00F900DE" w:rsidRPr="00B94573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>everyone to enjoy</w:t>
      </w:r>
    </w:p>
    <w:p w14:paraId="01A73FDB" w14:textId="77777777" w:rsidR="00661ACE" w:rsidRPr="003248C5" w:rsidRDefault="00661ACE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46D95592" w14:textId="77777777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bookmarkStart w:id="3" w:name="our-voice"/>
      <w:bookmarkEnd w:id="3"/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Our Voice</w:t>
      </w:r>
    </w:p>
    <w:p w14:paraId="1AB4942A" w14:textId="77777777" w:rsidR="003248C5" w:rsidRPr="003248C5" w:rsidRDefault="003248C5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Confident, casual, friendly, and inclusive</w:t>
      </w:r>
    </w:p>
    <w:p w14:paraId="784272CB" w14:textId="352FDB23" w:rsidR="003248C5" w:rsidRPr="003248C5" w:rsidRDefault="003248C5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Use </w:t>
      </w:r>
      <w:r w:rsidR="00BF71EB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the first-person, </w:t>
      </w: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“we” and “our” </w:t>
      </w:r>
      <w:r w:rsidR="00BF71EB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avoid the </w:t>
      </w:r>
      <w:proofErr w:type="gramStart"/>
      <w:r w:rsidR="00BF71EB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third</w:t>
      </w:r>
      <w:r w:rsidR="00315700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-person</w:t>
      </w:r>
      <w:proofErr w:type="gramEnd"/>
    </w:p>
    <w:p w14:paraId="283ACA1D" w14:textId="6A7ABE11" w:rsidR="003248C5" w:rsidRPr="003248C5" w:rsidRDefault="003248C5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lastRenderedPageBreak/>
        <w:t>Examples: “Join us”, “Come along”, “Help us care for the canal”</w:t>
      </w:r>
      <w:r w:rsidR="00446F8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. Use </w:t>
      </w:r>
      <w:r w:rsidR="00E6055A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“we”</w:t>
      </w:r>
      <w:r w:rsidR="00446F8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rather than</w:t>
      </w:r>
      <w:r w:rsidR="00E6055A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“</w:t>
      </w:r>
      <w:r w:rsidR="00446F8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the Erewash Canal Association</w:t>
      </w:r>
      <w:r w:rsidR="00E6055A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”.</w:t>
      </w:r>
    </w:p>
    <w:p w14:paraId="36EF2B33" w14:textId="66578DB3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bookmarkStart w:id="4" w:name="look-feel"/>
      <w:bookmarkEnd w:id="4"/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Look &amp; Feel</w:t>
      </w:r>
    </w:p>
    <w:p w14:paraId="79EB3800" w14:textId="6434E424" w:rsidR="00473EE1" w:rsidRDefault="00473EE1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  <w:bookmarkStart w:id="5" w:name="logo"/>
      <w:bookmarkEnd w:id="5"/>
      <w:r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Our name</w:t>
      </w:r>
    </w:p>
    <w:p w14:paraId="187D2960" w14:textId="4F20CED2" w:rsidR="00737EDB" w:rsidRPr="004B6255" w:rsidRDefault="00473EE1" w:rsidP="007A691C">
      <w:pPr>
        <w:spacing w:before="120" w:after="60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4B625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Please use Erewash Canal </w:t>
      </w:r>
      <w:r w:rsidR="004B6255" w:rsidRPr="004B625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Association</w:t>
      </w:r>
      <w:r w:rsidRPr="004B625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, which is our working title</w:t>
      </w:r>
      <w:r w:rsidR="008D4B11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,</w:t>
      </w:r>
      <w:r w:rsidR="00737EDB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please</w:t>
      </w:r>
      <w:r w:rsidR="004B625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don’t abbreviate this name</w:t>
      </w:r>
      <w:r w:rsidR="00D602E8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105922FD" w14:textId="5143D800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Logo</w:t>
      </w:r>
    </w:p>
    <w:p w14:paraId="0426C086" w14:textId="45DDEBE3" w:rsidR="0046647A" w:rsidRPr="003248C5" w:rsidRDefault="003248C5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Always use the official logo</w:t>
      </w:r>
    </w:p>
    <w:p w14:paraId="043E077B" w14:textId="39029D02" w:rsidR="003248C5" w:rsidRPr="003248C5" w:rsidRDefault="003248C5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Don’t stretch, squash, or recolour it</w:t>
      </w:r>
    </w:p>
    <w:p w14:paraId="5AB1BDA4" w14:textId="1B25773B" w:rsidR="003248C5" w:rsidRDefault="003248C5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Leave clear space around it</w:t>
      </w:r>
    </w:p>
    <w:p w14:paraId="7A8C3B66" w14:textId="1DC11FF5" w:rsidR="008306CE" w:rsidRDefault="008306CE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6C8EC5B4" w14:textId="2827209D" w:rsidR="008306CE" w:rsidRPr="003248C5" w:rsidRDefault="008306CE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We also have colour coordinated banners and footers that can be used.</w:t>
      </w:r>
    </w:p>
    <w:p w14:paraId="6FC5331D" w14:textId="1F88AA52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  <w:bookmarkStart w:id="6" w:name="colours"/>
      <w:bookmarkEnd w:id="6"/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Colours</w:t>
      </w:r>
      <w:r w:rsidR="00244D24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7B46C702" w14:textId="215FDC59" w:rsidR="003248C5" w:rsidRPr="003248C5" w:rsidRDefault="001E3701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Please use</w:t>
      </w:r>
      <w:r w:rsidR="003248C5"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these hex codes that build on our logo colours:</w:t>
      </w:r>
    </w:p>
    <w:p w14:paraId="2835CFF1" w14:textId="1E48CAE2" w:rsidR="00244D24" w:rsidRP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Primary Colours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 - #</w:t>
      </w:r>
      <w:r w:rsidR="003E7404" w:rsidRPr="003E7404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41B2B8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Turquoise - #</w:t>
      </w:r>
      <w:r w:rsidR="00187839" w:rsidRPr="00187839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E48A37</w:t>
      </w:r>
      <w:r w:rsidR="000705A1"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Orange</w:t>
      </w:r>
      <w:r w:rsidR="00A01B52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616157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- </w:t>
      </w:r>
      <w:r w:rsidR="00207B07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#1C58A8 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Dark Blue</w:t>
      </w:r>
    </w:p>
    <w:p w14:paraId="487C1D69" w14:textId="699C1166" w:rsidR="00EC5BC7" w:rsidRPr="003248C5" w:rsidRDefault="003D1C02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hAnsi="Arial" w:cs="Arial"/>
          <w:noProof/>
          <w:color w:val="215E99" w:themeColor="text2" w:themeTint="BF"/>
          <w:kern w:val="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B4E8AF9" wp14:editId="0A8C84B3">
            <wp:simplePos x="0" y="0"/>
            <wp:positionH relativeFrom="column">
              <wp:posOffset>-191740</wp:posOffset>
            </wp:positionH>
            <wp:positionV relativeFrom="paragraph">
              <wp:posOffset>162049</wp:posOffset>
            </wp:positionV>
            <wp:extent cx="3837305" cy="1892935"/>
            <wp:effectExtent l="0" t="0" r="0" b="0"/>
            <wp:wrapTopAndBottom/>
            <wp:docPr id="1089725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25143" name="Picture 108972514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82" t="42329" r="26283" b="37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189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8C5"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Secondary Colours</w:t>
      </w:r>
      <w:r w:rsidR="003248C5"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 - #F6F4F0 Off White - #90A955 Green- #D6AF5A Gold</w:t>
      </w:r>
    </w:p>
    <w:p w14:paraId="100C2925" w14:textId="6EDAAC10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  <w:bookmarkStart w:id="7" w:name="fonts"/>
      <w:bookmarkEnd w:id="7"/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Fonts</w:t>
      </w:r>
      <w:r w:rsidR="00BC4FA6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 xml:space="preserve"> and presentation </w:t>
      </w:r>
    </w:p>
    <w:p w14:paraId="3D931D53" w14:textId="7F8E6E46" w:rsidR="003248C5" w:rsidRPr="00E43B7D" w:rsidRDefault="003248C5" w:rsidP="0005027C">
      <w:pPr>
        <w:spacing w:after="0" w:line="276" w:lineRule="auto"/>
        <w:rPr>
          <w:rFonts w:ascii="Calibri" w:eastAsia="Times New Roman" w:hAnsi="Calibri" w:cs="Calibri"/>
          <w:color w:val="4EA72E" w:themeColor="accent6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Arial or ABeeZee, simple and easy to read</w:t>
      </w:r>
      <w:r w:rsidR="002B0EF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 Try to always use a modern</w:t>
      </w:r>
      <w:r w:rsidR="00FE630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sans</w:t>
      </w:r>
      <w:r w:rsidR="0005027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-serif font.</w:t>
      </w:r>
      <w:r w:rsidR="00FB0846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 xml:space="preserve"> </w:t>
      </w:r>
      <w:r w:rsidR="00FB0846" w:rsidRPr="00E43B7D">
        <w:rPr>
          <w:rFonts w:ascii="Calibri" w:eastAsia="Times New Roman" w:hAnsi="Calibri" w:cs="Calibri"/>
          <w:color w:val="4EA72E" w:themeColor="accent6"/>
          <w:kern w:val="0"/>
          <w:sz w:val="22"/>
          <w:szCs w:val="22"/>
          <w14:ligatures w14:val="none"/>
        </w:rPr>
        <w:t xml:space="preserve">I personally prefer </w:t>
      </w:r>
      <w:r w:rsidR="00AB373A" w:rsidRPr="00E43B7D">
        <w:rPr>
          <w:rFonts w:ascii="Calibri" w:eastAsia="Times New Roman" w:hAnsi="Calibri" w:cs="Calibri"/>
          <w:color w:val="4EA72E" w:themeColor="accent6"/>
          <w:kern w:val="0"/>
          <w:sz w:val="22"/>
          <w:szCs w:val="22"/>
          <w14:ligatures w14:val="none"/>
        </w:rPr>
        <w:t>C</w:t>
      </w:r>
      <w:r w:rsidR="00FB0846" w:rsidRPr="00E43B7D">
        <w:rPr>
          <w:rFonts w:ascii="Calibri" w:eastAsia="Times New Roman" w:hAnsi="Calibri" w:cs="Calibri"/>
          <w:color w:val="4EA72E" w:themeColor="accent6"/>
          <w:kern w:val="0"/>
          <w:sz w:val="22"/>
          <w:szCs w:val="22"/>
          <w14:ligatures w14:val="none"/>
        </w:rPr>
        <w:t>alibri</w:t>
      </w:r>
    </w:p>
    <w:p w14:paraId="56DE2859" w14:textId="2E43FCC6" w:rsidR="009D75B8" w:rsidRPr="003248C5" w:rsidRDefault="003248C5" w:rsidP="0005027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No smaller than 11</w:t>
      </w:r>
      <w:r w:rsidR="00AF2E12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pt</w:t>
      </w:r>
    </w:p>
    <w:p w14:paraId="4B00D902" w14:textId="3DFA9B6A" w:rsidR="003248C5" w:rsidRDefault="00083F24" w:rsidP="0005027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Ideally no</w:t>
      </w:r>
      <w:r w:rsidR="003248C5"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more than two fonts</w:t>
      </w:r>
      <w:r w:rsidR="009D75B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per document</w:t>
      </w:r>
    </w:p>
    <w:p w14:paraId="630FB4F6" w14:textId="5E365CB5" w:rsidR="00293DE9" w:rsidRDefault="00A03D7A" w:rsidP="0005027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The regular weight should be used for body text, the bold for headings</w:t>
      </w:r>
      <w:r w:rsidR="002B0EF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, or emphasis. </w:t>
      </w:r>
    </w:p>
    <w:p w14:paraId="3FC1836A" w14:textId="33262B2F" w:rsidR="001C5074" w:rsidRDefault="001C5074" w:rsidP="0005027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Ideally </w:t>
      </w:r>
      <w:r w:rsidR="00EE76C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use line spacing of 1.</w:t>
      </w:r>
      <w:r w:rsidR="00C60CE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15 or more</w:t>
      </w:r>
      <w:r w:rsidR="002D7AD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. </w:t>
      </w:r>
    </w:p>
    <w:p w14:paraId="5F15EC29" w14:textId="45582B80" w:rsidR="00EC5BC7" w:rsidRDefault="00A03D7A" w:rsidP="0005027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To keep documents </w:t>
      </w:r>
      <w:r w:rsidR="00A53A1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accessible,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avoid the use of italics, </w:t>
      </w:r>
      <w:r w:rsidR="00954AAA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underline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and all-caps. </w:t>
      </w:r>
    </w:p>
    <w:p w14:paraId="71E7D637" w14:textId="767FF33D" w:rsidR="00224838" w:rsidRPr="00224838" w:rsidRDefault="00224838" w:rsidP="0005027C">
      <w:pPr>
        <w:spacing w:after="0" w:line="276" w:lineRule="auto"/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</w:pPr>
      <w:r w:rsidRPr="00224838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>Sentence</w:t>
      </w:r>
      <w:r w:rsidR="00FD63C0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 xml:space="preserve"> length is important. </w:t>
      </w:r>
      <w:r w:rsidR="00A53A11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>For best readability, sentence</w:t>
      </w:r>
      <w:r w:rsidRPr="00224838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 xml:space="preserve">s with 11 words are easy to read; those with 21 are </w:t>
      </w:r>
      <w:proofErr w:type="gramStart"/>
      <w:r w:rsidRPr="00224838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>fairly difficult</w:t>
      </w:r>
      <w:proofErr w:type="gramEnd"/>
      <w:r w:rsidRPr="00224838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>, and 29+ are very difficult.</w:t>
      </w:r>
    </w:p>
    <w:p w14:paraId="4F1E2F05" w14:textId="58BBCC73" w:rsidR="002D7AD6" w:rsidRDefault="002D7AD6" w:rsidP="0005027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Have wide margins, white space a</w:t>
      </w:r>
      <w:r w:rsidR="00740837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round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printed matter increases </w:t>
      </w:r>
      <w:r w:rsidR="004F73E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readability.</w:t>
      </w:r>
    </w:p>
    <w:p w14:paraId="1E87C9E0" w14:textId="77777777" w:rsidR="003248C5" w:rsidRPr="003248C5" w:rsidRDefault="003248C5" w:rsidP="0005027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</w:pPr>
      <w:bookmarkStart w:id="8" w:name="images"/>
      <w:bookmarkEnd w:id="8"/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Images</w:t>
      </w:r>
    </w:p>
    <w:p w14:paraId="5A584C79" w14:textId="5AFC12B8" w:rsidR="003248C5" w:rsidRP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Use real images of: - The canal in all seasons - Volunteers and community events - Walkers, boaters, anglers, families - Details like locks, bridges, wildlife</w:t>
      </w:r>
      <w:r w:rsidR="005178FC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087A9D58" w14:textId="680A5E07" w:rsidR="003248C5" w:rsidRP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Natural, unposed, and authentic works best</w:t>
      </w:r>
      <w:r w:rsidR="005178FC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  <w:r w:rsidR="00927009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Remember the adage, a picture speak</w:t>
      </w:r>
      <w:r w:rsidR="00171A2A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s</w:t>
      </w:r>
      <w:r w:rsidR="00927009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171A2A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1,000 words</w:t>
      </w:r>
      <w:r w:rsidR="007B6A20" w:rsidRPr="00662605">
        <w:rPr>
          <w:rFonts w:ascii="Arial" w:hAnsi="Arial" w:cs="Arial"/>
          <w:strike/>
          <w:color w:val="EE0000"/>
          <w:kern w:val="0"/>
          <w:sz w:val="22"/>
          <w:szCs w:val="22"/>
          <w14:ligatures w14:val="none"/>
        </w:rPr>
        <w:t>.</w:t>
      </w:r>
      <w:r w:rsidR="00431A86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, and </w:t>
      </w:r>
      <w:r w:rsidR="007B6A20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like it or not people </w:t>
      </w:r>
      <w:r w:rsidR="00CA7E9C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will avoid</w:t>
      </w:r>
      <w:r w:rsidR="007B6A20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reading</w:t>
      </w:r>
      <w:r w:rsidR="00CA7E9C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large amounts of text</w:t>
      </w:r>
      <w:r w:rsidR="007B6A20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, </w:t>
      </w:r>
      <w:r w:rsidR="00431A86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preferring</w:t>
      </w:r>
      <w:r w:rsidR="007B6A20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pictures and videos.</w:t>
      </w:r>
    </w:p>
    <w:p w14:paraId="1DB5F3F5" w14:textId="08F3469A" w:rsidR="003248C5" w:rsidRPr="00B94573" w:rsidRDefault="003248C5" w:rsidP="007A691C">
      <w:pPr>
        <w:spacing w:after="0" w:line="276" w:lineRule="auto"/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</w:pPr>
      <w:r w:rsidRPr="003248C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lastRenderedPageBreak/>
        <w:t>Always check with people in the photos before publishing to ensure consent and comfort</w:t>
      </w:r>
      <w:r w:rsidR="005178F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  <w:r w:rsidR="0070790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  <w:r w:rsidR="00A93F2E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Avoid using copyright material</w:t>
      </w:r>
      <w:r w:rsidR="00E26752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  <w:r w:rsidR="00A93F2E" w:rsidRPr="00E26752">
        <w:rPr>
          <w:rFonts w:ascii="Arial" w:eastAsia="Times New Roman" w:hAnsi="Arial" w:cs="Arial"/>
          <w:color w:val="EE0000"/>
          <w:kern w:val="0"/>
          <w:sz w:val="22"/>
          <w:szCs w:val="22"/>
          <w14:ligatures w14:val="none"/>
        </w:rPr>
        <w:t xml:space="preserve"> </w:t>
      </w:r>
      <w:r w:rsidR="00A93F2E" w:rsidRPr="00E26752">
        <w:rPr>
          <w:rFonts w:ascii="Arial" w:eastAsia="Times New Roman" w:hAnsi="Arial" w:cs="Arial"/>
          <w:strike/>
          <w:color w:val="EE0000"/>
          <w:kern w:val="0"/>
          <w:sz w:val="22"/>
          <w:szCs w:val="22"/>
          <w14:ligatures w14:val="none"/>
        </w:rPr>
        <w:t xml:space="preserve">and reference </w:t>
      </w:r>
      <w:r w:rsidR="008C2BAE" w:rsidRPr="00E26752">
        <w:rPr>
          <w:rFonts w:ascii="Arial" w:eastAsia="Times New Roman" w:hAnsi="Arial" w:cs="Arial"/>
          <w:strike/>
          <w:color w:val="EE0000"/>
          <w:kern w:val="0"/>
          <w:sz w:val="22"/>
          <w:szCs w:val="22"/>
          <w14:ligatures w14:val="none"/>
        </w:rPr>
        <w:t>documents and photos where possible</w:t>
      </w:r>
      <w:r w:rsidR="00355B11" w:rsidRPr="00E26752">
        <w:rPr>
          <w:rFonts w:ascii="Arial" w:eastAsia="Times New Roman" w:hAnsi="Arial" w:cs="Arial"/>
          <w:color w:val="EE0000"/>
          <w:kern w:val="0"/>
          <w:sz w:val="22"/>
          <w:szCs w:val="22"/>
          <w14:ligatures w14:val="none"/>
        </w:rPr>
        <w:t xml:space="preserve"> </w:t>
      </w:r>
      <w:r w:rsidR="00E26752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>Reference documents and photographs should always be</w:t>
      </w:r>
      <w:r w:rsidR="00355B11" w:rsidRPr="00B94573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 xml:space="preserve"> attributed to the </w:t>
      </w:r>
      <w:r w:rsidR="007C2471" w:rsidRPr="00B94573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>owner</w:t>
      </w:r>
      <w:r w:rsidR="008C2BAE" w:rsidRPr="00B94573">
        <w:rPr>
          <w:rFonts w:ascii="Arial" w:eastAsia="Times New Roman" w:hAnsi="Arial" w:cs="Arial"/>
          <w:color w:val="4EA72E" w:themeColor="accent6"/>
          <w:kern w:val="0"/>
          <w:sz w:val="22"/>
          <w:szCs w:val="22"/>
          <w14:ligatures w14:val="none"/>
        </w:rPr>
        <w:t>.</w:t>
      </w:r>
    </w:p>
    <w:p w14:paraId="19EC6BD1" w14:textId="77777777" w:rsidR="00E843FE" w:rsidRDefault="00E843FE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3CC1FD3D" w14:textId="77777777" w:rsidR="00E843FE" w:rsidRDefault="00E843FE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0CF58B13" w14:textId="77777777" w:rsidR="00AA56BF" w:rsidRPr="003248C5" w:rsidRDefault="00AA56BF" w:rsidP="007A691C">
      <w:pPr>
        <w:spacing w:after="0" w:line="276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685CC196" w14:textId="77777777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Social Media &amp; Publicity</w:t>
      </w:r>
    </w:p>
    <w:p w14:paraId="497B918D" w14:textId="2601A7DB" w:rsid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Platforms &amp; Purpose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 - Facebook and Eventbrite - Share events, volunteer opportunities, fundraising, and community stories</w:t>
      </w:r>
      <w:r w:rsidR="00207BC2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5C41E557" w14:textId="09E88A85" w:rsidR="00F143A6" w:rsidRPr="00B94573" w:rsidRDefault="00F143A6" w:rsidP="007A691C">
      <w:pPr>
        <w:spacing w:before="135" w:after="135" w:line="276" w:lineRule="auto"/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</w:pPr>
      <w:r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Talking to some younger relatives over </w:t>
      </w:r>
      <w:r w:rsidR="005733E4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Christmas</w:t>
      </w:r>
      <w:r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 it </w:t>
      </w:r>
      <w:r w:rsidR="00203DBD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seems</w:t>
      </w:r>
      <w:r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 that </w:t>
      </w:r>
      <w:r w:rsidR="007B3FA7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Instagram and </w:t>
      </w:r>
      <w:r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TikTok is where the younger generation are at. Should we consider using th</w:t>
      </w:r>
      <w:r w:rsidR="007B3FA7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ese</w:t>
      </w:r>
      <w:r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 plat</w:t>
      </w:r>
      <w:r w:rsidR="005733E4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form</w:t>
      </w:r>
      <w:r w:rsidR="007B3FA7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s</w:t>
      </w:r>
      <w:r w:rsidR="005733E4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 as well as FB?</w:t>
      </w:r>
    </w:p>
    <w:p w14:paraId="248BA3F1" w14:textId="630660C4" w:rsid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Tone &amp; Voice Online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 - Follow the guidance in the ‘Our Voice’ section for tone, language, and inclusivity - Use </w:t>
      </w:r>
      <w:r w:rsidR="00636693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the 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hashtag: </w:t>
      </w: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#E</w:t>
      </w:r>
      <w:r w:rsidR="002B37EA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rewashCanalAssociation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 - Encourage engagement: ask people to like, share, and comment on posts</w:t>
      </w:r>
      <w:r w:rsidR="00207BC2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  <w:r w:rsidR="00636693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Other </w:t>
      </w:r>
      <w:r w:rsidR="002D14AB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hashtags</w:t>
      </w:r>
      <w:r w:rsidR="00636693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that help link our posts to other </w:t>
      </w:r>
      <w:r w:rsidR="0055144F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pages and enable people to find us when searching are</w:t>
      </w:r>
      <w:r w:rsidR="009B5F9B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: </w:t>
      </w:r>
      <w:r w:rsidR="007D0372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#CRT #LifesBetterByWater #</w:t>
      </w:r>
      <w:proofErr w:type="gramStart"/>
      <w:r w:rsidR="00933E1B" w:rsidRPr="00933E1B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ErewashCanal</w:t>
      </w:r>
      <w:r w:rsidR="008F3B31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933E1B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7B7F53" w:rsidRPr="007B7F53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#</w:t>
      </w:r>
      <w:proofErr w:type="gramEnd"/>
      <w:r w:rsidR="007B7F53" w:rsidRPr="007B7F53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ErewashValley</w:t>
      </w:r>
      <w:r w:rsidR="007B7F53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8F3B31" w:rsidRPr="008F3B31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#CanalHeritage</w:t>
      </w:r>
      <w:r w:rsidR="008F3B31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B010F0" w:rsidRPr="00B010F0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#LivingHistory</w:t>
      </w:r>
      <w:r w:rsidR="00B010F0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E77C7B" w:rsidRPr="00E77C7B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#HeritageEducation</w:t>
      </w:r>
      <w:r w:rsidR="00E77C7B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F82123" w:rsidRPr="00F82123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#CanalLife</w:t>
      </w:r>
    </w:p>
    <w:p w14:paraId="5061A9E3" w14:textId="3538B2CB" w:rsidR="00F208CD" w:rsidRPr="00B94573" w:rsidRDefault="00F208CD" w:rsidP="007A691C">
      <w:pPr>
        <w:spacing w:before="135" w:after="135" w:line="276" w:lineRule="auto"/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</w:pPr>
      <w:r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Should we also use geot</w:t>
      </w:r>
      <w:r w:rsidR="0036315C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ags</w:t>
      </w:r>
      <w:r w:rsidR="008F3667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 such as</w:t>
      </w:r>
      <w:r w:rsidR="00A70095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 </w:t>
      </w:r>
      <w:r w:rsidR="00924577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#Sandiacre - </w:t>
      </w:r>
      <w:r w:rsidR="0036315C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to </w:t>
      </w:r>
      <w:r w:rsidR="00C92715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attract nearby audiences</w:t>
      </w:r>
      <w:r w:rsidR="00A70095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?</w:t>
      </w:r>
    </w:p>
    <w:p w14:paraId="1C1D269A" w14:textId="67AFBB20" w:rsidR="003248C5" w:rsidRP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Posting Guidelines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 - Maintain a regular posting schedule - Types of content: photos, videos, announcements, volunteer spotlights - Ensure posts reflect the Association’s values and tone</w:t>
      </w:r>
      <w:r w:rsidR="00207BC2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255E9174" w14:textId="5BAAAA0B" w:rsidR="003248C5" w:rsidRP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Visual Identity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 - Use brand colours, fonts, and logo in graphics - Keep text clear and readable - Images should be natural, authentic, and high quality</w:t>
      </w:r>
      <w:r w:rsidR="00207BC2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37FEC8C3" w14:textId="3D4A45A8" w:rsidR="003248C5" w:rsidRP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Engagement &amp; Community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 - Respond to comments and messages politely and inclusively - Encourage interaction in a friendly, welcoming way</w:t>
      </w:r>
      <w:r w:rsidR="00207BC2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4CDCCA23" w14:textId="20B0DFD7" w:rsidR="00EC5BC7" w:rsidRDefault="003248C5" w:rsidP="00AA56BF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Photography &amp; Consent</w:t>
      </w: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 - Always obtain permission from people in photos before posting - Highlight the canal, volunteers, and community events authentically</w:t>
      </w:r>
      <w:r w:rsidR="00AA56BF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2E8EABF6" w14:textId="77777777" w:rsidR="00EC5BC7" w:rsidRPr="003248C5" w:rsidRDefault="00EC5BC7" w:rsidP="00AA56BF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54DE2950" w14:textId="77777777" w:rsidR="003248C5" w:rsidRPr="003248C5" w:rsidRDefault="003248C5" w:rsidP="007A691C">
      <w:pPr>
        <w:spacing w:before="120" w:after="60" w:line="276" w:lineRule="auto"/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</w:pPr>
      <w:bookmarkStart w:id="9" w:name="quick-check-before-you-share"/>
      <w:bookmarkEnd w:id="9"/>
      <w:r w:rsidRPr="003248C5">
        <w:rPr>
          <w:rFonts w:ascii="Arial" w:hAnsi="Arial" w:cs="Arial"/>
          <w:b/>
          <w:bCs/>
          <w:color w:val="215E99" w:themeColor="text2" w:themeTint="BF"/>
          <w:kern w:val="0"/>
          <w:sz w:val="28"/>
          <w:szCs w:val="28"/>
          <w14:ligatures w14:val="none"/>
        </w:rPr>
        <w:t>Quick Check Before You Share</w:t>
      </w:r>
    </w:p>
    <w:p w14:paraId="69E3BFF2" w14:textId="77777777" w:rsid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Ask yourself: - Does this feel friendly and inviting? - Does it reflect community and care? - Would someone new feel welcome?</w:t>
      </w:r>
    </w:p>
    <w:p w14:paraId="09927CF2" w14:textId="22E6BEC9" w:rsidR="00C645C1" w:rsidRPr="00B94573" w:rsidRDefault="00C645C1" w:rsidP="007A691C">
      <w:pPr>
        <w:spacing w:before="135" w:after="135" w:line="276" w:lineRule="auto"/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</w:pPr>
      <w:r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Has the document been </w:t>
      </w:r>
      <w:r w:rsidR="008554EA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proofread</w:t>
      </w:r>
      <w:r w:rsidR="007A5AA8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 for duplicate words, typos e</w:t>
      </w:r>
      <w:r w:rsidR="008314A3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tc.</w:t>
      </w:r>
      <w:r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>?</w:t>
      </w:r>
      <w:r w:rsidR="008554EA" w:rsidRPr="00B94573">
        <w:rPr>
          <w:rFonts w:ascii="Arial" w:hAnsi="Arial" w:cs="Arial"/>
          <w:color w:val="4EA72E" w:themeColor="accent6"/>
          <w:kern w:val="0"/>
          <w:sz w:val="22"/>
          <w:szCs w:val="22"/>
          <w14:ligatures w14:val="none"/>
        </w:rPr>
        <w:t xml:space="preserve"> Silly mistakes reflect badly on any organisation.</w:t>
      </w:r>
    </w:p>
    <w:p w14:paraId="6147979B" w14:textId="77777777" w:rsidR="003248C5" w:rsidRPr="003248C5" w:rsidRDefault="003248C5" w:rsidP="007A691C">
      <w:pPr>
        <w:spacing w:before="135" w:after="135" w:line="276" w:lineRule="auto"/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3248C5">
        <w:rPr>
          <w:rFonts w:ascii="Arial" w:hAnsi="Arial" w:cs="Arial"/>
          <w:color w:val="215E99" w:themeColor="text2" w:themeTint="BF"/>
          <w:kern w:val="0"/>
          <w:sz w:val="22"/>
          <w:szCs w:val="22"/>
          <w14:ligatures w14:val="none"/>
        </w:rPr>
        <w:t>If yes — you’re on brand.</w:t>
      </w:r>
    </w:p>
    <w:p w14:paraId="528BECCF" w14:textId="4318F397" w:rsidR="003248C5" w:rsidRPr="009D38A9" w:rsidRDefault="00703B00" w:rsidP="007A691C">
      <w:pPr>
        <w:spacing w:line="276" w:lineRule="auto"/>
        <w:rPr>
          <w:color w:val="215E99" w:themeColor="text2" w:themeTint="BF"/>
        </w:rPr>
      </w:pPr>
      <w:r>
        <w:rPr>
          <w:color w:val="215E99" w:themeColor="text2" w:themeTint="BF"/>
        </w:rPr>
        <w:t>Written b</w:t>
      </w:r>
      <w:r w:rsidR="00883C26">
        <w:rPr>
          <w:color w:val="215E99" w:themeColor="text2" w:themeTint="BF"/>
        </w:rPr>
        <w:t xml:space="preserve">y Stacey Reynolds, </w:t>
      </w:r>
      <w:r>
        <w:rPr>
          <w:color w:val="215E99" w:themeColor="text2" w:themeTint="BF"/>
        </w:rPr>
        <w:t>amendments in</w:t>
      </w:r>
      <w:r w:rsidR="00BB47F9">
        <w:rPr>
          <w:color w:val="215E99" w:themeColor="text2" w:themeTint="BF"/>
        </w:rPr>
        <w:t xml:space="preserve"> red/ </w:t>
      </w:r>
      <w:r>
        <w:rPr>
          <w:color w:val="215E99" w:themeColor="text2" w:themeTint="BF"/>
        </w:rPr>
        <w:t>additions in green are by Doug Swain</w:t>
      </w:r>
    </w:p>
    <w:sectPr w:rsidR="003248C5" w:rsidRPr="009D38A9" w:rsidSect="00DE5B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1410"/>
    <w:multiLevelType w:val="hybridMultilevel"/>
    <w:tmpl w:val="98A8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951A6"/>
    <w:multiLevelType w:val="hybridMultilevel"/>
    <w:tmpl w:val="2D1C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22885">
    <w:abstractNumId w:val="1"/>
  </w:num>
  <w:num w:numId="2" w16cid:durableId="90880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C5"/>
    <w:rsid w:val="0005027C"/>
    <w:rsid w:val="000559D6"/>
    <w:rsid w:val="000705A1"/>
    <w:rsid w:val="00083F24"/>
    <w:rsid w:val="001215AD"/>
    <w:rsid w:val="00144DBB"/>
    <w:rsid w:val="00171951"/>
    <w:rsid w:val="00171A2A"/>
    <w:rsid w:val="00187839"/>
    <w:rsid w:val="001A48BC"/>
    <w:rsid w:val="001C5074"/>
    <w:rsid w:val="001D741A"/>
    <w:rsid w:val="001E3701"/>
    <w:rsid w:val="001F1869"/>
    <w:rsid w:val="00203DBD"/>
    <w:rsid w:val="002062E8"/>
    <w:rsid w:val="00207B07"/>
    <w:rsid w:val="00207BC2"/>
    <w:rsid w:val="00224838"/>
    <w:rsid w:val="00233CAF"/>
    <w:rsid w:val="00244D24"/>
    <w:rsid w:val="0029399C"/>
    <w:rsid w:val="00293DE9"/>
    <w:rsid w:val="002B0EFC"/>
    <w:rsid w:val="002B37EA"/>
    <w:rsid w:val="002D14AB"/>
    <w:rsid w:val="002D7AD6"/>
    <w:rsid w:val="00315700"/>
    <w:rsid w:val="003248C5"/>
    <w:rsid w:val="00355B11"/>
    <w:rsid w:val="00360110"/>
    <w:rsid w:val="0036315C"/>
    <w:rsid w:val="003D1C02"/>
    <w:rsid w:val="003E7404"/>
    <w:rsid w:val="003F3369"/>
    <w:rsid w:val="00431A86"/>
    <w:rsid w:val="00446F83"/>
    <w:rsid w:val="0046647A"/>
    <w:rsid w:val="00473EE1"/>
    <w:rsid w:val="004A2F7E"/>
    <w:rsid w:val="004B6255"/>
    <w:rsid w:val="004E3FE5"/>
    <w:rsid w:val="004F727E"/>
    <w:rsid w:val="004F73E1"/>
    <w:rsid w:val="00507EA8"/>
    <w:rsid w:val="00514BE2"/>
    <w:rsid w:val="005178FC"/>
    <w:rsid w:val="00521FA8"/>
    <w:rsid w:val="00540784"/>
    <w:rsid w:val="0055144F"/>
    <w:rsid w:val="00555822"/>
    <w:rsid w:val="005733E4"/>
    <w:rsid w:val="005B6213"/>
    <w:rsid w:val="005C147A"/>
    <w:rsid w:val="00602085"/>
    <w:rsid w:val="00616157"/>
    <w:rsid w:val="00636693"/>
    <w:rsid w:val="00661ACE"/>
    <w:rsid w:val="00662605"/>
    <w:rsid w:val="00672022"/>
    <w:rsid w:val="006A6954"/>
    <w:rsid w:val="006C270C"/>
    <w:rsid w:val="00703B00"/>
    <w:rsid w:val="0070790C"/>
    <w:rsid w:val="00737EDB"/>
    <w:rsid w:val="00740837"/>
    <w:rsid w:val="007521DD"/>
    <w:rsid w:val="007557E9"/>
    <w:rsid w:val="007A5AA8"/>
    <w:rsid w:val="007A5E46"/>
    <w:rsid w:val="007A691C"/>
    <w:rsid w:val="007B3FA7"/>
    <w:rsid w:val="007B6A20"/>
    <w:rsid w:val="007B7F53"/>
    <w:rsid w:val="007C2471"/>
    <w:rsid w:val="007D0372"/>
    <w:rsid w:val="007D2021"/>
    <w:rsid w:val="007F10D8"/>
    <w:rsid w:val="00804F4D"/>
    <w:rsid w:val="008306CE"/>
    <w:rsid w:val="008314A3"/>
    <w:rsid w:val="00842FA3"/>
    <w:rsid w:val="008554EA"/>
    <w:rsid w:val="00883C26"/>
    <w:rsid w:val="00894DF2"/>
    <w:rsid w:val="0089754D"/>
    <w:rsid w:val="008C2BAE"/>
    <w:rsid w:val="008D4B11"/>
    <w:rsid w:val="008F3667"/>
    <w:rsid w:val="008F3B31"/>
    <w:rsid w:val="00924577"/>
    <w:rsid w:val="00927009"/>
    <w:rsid w:val="00933E1B"/>
    <w:rsid w:val="00944452"/>
    <w:rsid w:val="00953B10"/>
    <w:rsid w:val="00954AAA"/>
    <w:rsid w:val="009660E2"/>
    <w:rsid w:val="009A0E02"/>
    <w:rsid w:val="009B5F9B"/>
    <w:rsid w:val="009D38A9"/>
    <w:rsid w:val="009D75B8"/>
    <w:rsid w:val="00A01B52"/>
    <w:rsid w:val="00A03688"/>
    <w:rsid w:val="00A03D7A"/>
    <w:rsid w:val="00A129C1"/>
    <w:rsid w:val="00A204B4"/>
    <w:rsid w:val="00A53A11"/>
    <w:rsid w:val="00A70095"/>
    <w:rsid w:val="00A74894"/>
    <w:rsid w:val="00A93F2E"/>
    <w:rsid w:val="00AA56BF"/>
    <w:rsid w:val="00AB373A"/>
    <w:rsid w:val="00AF2E12"/>
    <w:rsid w:val="00B010F0"/>
    <w:rsid w:val="00B1055F"/>
    <w:rsid w:val="00B94573"/>
    <w:rsid w:val="00BB47F9"/>
    <w:rsid w:val="00BC4FA6"/>
    <w:rsid w:val="00BD36F8"/>
    <w:rsid w:val="00BF71EB"/>
    <w:rsid w:val="00C30480"/>
    <w:rsid w:val="00C547BC"/>
    <w:rsid w:val="00C574AA"/>
    <w:rsid w:val="00C60CE1"/>
    <w:rsid w:val="00C645C1"/>
    <w:rsid w:val="00C72944"/>
    <w:rsid w:val="00C90EBE"/>
    <w:rsid w:val="00C92715"/>
    <w:rsid w:val="00CA7E9C"/>
    <w:rsid w:val="00CC2690"/>
    <w:rsid w:val="00CE680C"/>
    <w:rsid w:val="00D005AA"/>
    <w:rsid w:val="00D07104"/>
    <w:rsid w:val="00D140D3"/>
    <w:rsid w:val="00D602E8"/>
    <w:rsid w:val="00D72202"/>
    <w:rsid w:val="00D85A13"/>
    <w:rsid w:val="00D85CBD"/>
    <w:rsid w:val="00DB0279"/>
    <w:rsid w:val="00DE0D0D"/>
    <w:rsid w:val="00DE5B1D"/>
    <w:rsid w:val="00E10665"/>
    <w:rsid w:val="00E26752"/>
    <w:rsid w:val="00E43B7D"/>
    <w:rsid w:val="00E50672"/>
    <w:rsid w:val="00E6055A"/>
    <w:rsid w:val="00E77C7B"/>
    <w:rsid w:val="00E843FE"/>
    <w:rsid w:val="00E858D0"/>
    <w:rsid w:val="00E96DEE"/>
    <w:rsid w:val="00EA62D5"/>
    <w:rsid w:val="00EC46CC"/>
    <w:rsid w:val="00EC5BC7"/>
    <w:rsid w:val="00ED1FE1"/>
    <w:rsid w:val="00EE76C4"/>
    <w:rsid w:val="00F0188C"/>
    <w:rsid w:val="00F07B68"/>
    <w:rsid w:val="00F143A6"/>
    <w:rsid w:val="00F208CD"/>
    <w:rsid w:val="00F317A7"/>
    <w:rsid w:val="00F45BD6"/>
    <w:rsid w:val="00F82123"/>
    <w:rsid w:val="00F900DE"/>
    <w:rsid w:val="00FA7AB2"/>
    <w:rsid w:val="00FB0667"/>
    <w:rsid w:val="00FB0846"/>
    <w:rsid w:val="00FD0D36"/>
    <w:rsid w:val="00FD63C0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1549"/>
  <w15:chartTrackingRefBased/>
  <w15:docId w15:val="{2CF18021-CCC3-BF4B-9530-66138E21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8C5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3248C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3248C5"/>
  </w:style>
  <w:style w:type="paragraph" w:customStyle="1" w:styleId="s5">
    <w:name w:val="s5"/>
    <w:basedOn w:val="Normal"/>
    <w:rsid w:val="003248C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3248C5"/>
  </w:style>
  <w:style w:type="paragraph" w:customStyle="1" w:styleId="s8">
    <w:name w:val="s8"/>
    <w:basedOn w:val="Normal"/>
    <w:rsid w:val="003248C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248C5"/>
  </w:style>
  <w:style w:type="character" w:customStyle="1" w:styleId="s9">
    <w:name w:val="s9"/>
    <w:basedOn w:val="DefaultParagraphFont"/>
    <w:rsid w:val="003248C5"/>
  </w:style>
  <w:style w:type="character" w:customStyle="1" w:styleId="s11">
    <w:name w:val="s11"/>
    <w:basedOn w:val="DefaultParagraphFont"/>
    <w:rsid w:val="003248C5"/>
  </w:style>
  <w:style w:type="paragraph" w:styleId="NormalWeb">
    <w:name w:val="Normal (Web)"/>
    <w:basedOn w:val="Normal"/>
    <w:uiPriority w:val="99"/>
    <w:semiHidden/>
    <w:unhideWhenUsed/>
    <w:rsid w:val="001A48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gcmg">
    <w:name w:val="a_gcmg"/>
    <w:basedOn w:val="DefaultParagraphFont"/>
    <w:rsid w:val="009A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Reynolds</dc:creator>
  <cp:keywords/>
  <dc:description/>
  <cp:lastModifiedBy>Doug Swain</cp:lastModifiedBy>
  <cp:revision>19</cp:revision>
  <dcterms:created xsi:type="dcterms:W3CDTF">2026-03-10T16:32:00Z</dcterms:created>
  <dcterms:modified xsi:type="dcterms:W3CDTF">2026-03-11T12:08:00Z</dcterms:modified>
</cp:coreProperties>
</file>